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1A6" w:rsidRPr="00F61F63" w:rsidRDefault="002311A6" w:rsidP="00F61F63">
      <w:pPr>
        <w:rPr>
          <w:rFonts w:asciiTheme="minorEastAsia" w:hAnsiTheme="minorEastAsia"/>
          <w:b/>
          <w:sz w:val="44"/>
          <w:szCs w:val="44"/>
        </w:rPr>
      </w:pPr>
      <w:bookmarkStart w:id="0" w:name="_GoBack"/>
      <w:bookmarkEnd w:id="0"/>
      <w:r w:rsidRPr="00F61F63">
        <w:rPr>
          <w:rFonts w:asciiTheme="minorEastAsia" w:hAnsiTheme="minorEastAsia" w:hint="eastAsia"/>
          <w:b/>
          <w:sz w:val="44"/>
          <w:szCs w:val="44"/>
        </w:rPr>
        <w:t>山梨県立病院 睡眠導入剤大量紛失で盗難届</w:t>
      </w:r>
    </w:p>
    <w:p w:rsidR="00F61F63" w:rsidRDefault="00F61F63" w:rsidP="00F61F63">
      <w:pPr>
        <w:rPr>
          <w:rFonts w:asciiTheme="minorEastAsia" w:hAnsiTheme="minorEastAsia"/>
          <w:kern w:val="0"/>
          <w:sz w:val="22"/>
          <w:szCs w:val="21"/>
        </w:rPr>
      </w:pPr>
    </w:p>
    <w:p w:rsidR="002311A6" w:rsidRDefault="002311A6" w:rsidP="00F61F63">
      <w:pPr>
        <w:rPr>
          <w:rFonts w:asciiTheme="minorEastAsia" w:hAnsiTheme="minorEastAsia"/>
          <w:kern w:val="0"/>
          <w:sz w:val="22"/>
          <w:szCs w:val="21"/>
        </w:rPr>
      </w:pPr>
      <w:r w:rsidRPr="00F61F63">
        <w:rPr>
          <w:rFonts w:asciiTheme="minorEastAsia" w:hAnsiTheme="minorEastAsia" w:hint="eastAsia"/>
          <w:kern w:val="0"/>
          <w:sz w:val="22"/>
          <w:szCs w:val="21"/>
        </w:rPr>
        <w:t>7月5日 22時46分</w:t>
      </w:r>
    </w:p>
    <w:p w:rsidR="00F61F63" w:rsidRPr="00F61F63" w:rsidRDefault="00F61F63" w:rsidP="00F61F63">
      <w:pPr>
        <w:rPr>
          <w:rFonts w:asciiTheme="minorEastAsia" w:hAnsiTheme="minorEastAsia"/>
          <w:kern w:val="0"/>
          <w:sz w:val="22"/>
          <w:szCs w:val="21"/>
        </w:rPr>
      </w:pPr>
    </w:p>
    <w:p w:rsidR="002311A6" w:rsidRPr="00F61F63" w:rsidRDefault="002311A6" w:rsidP="00F61F63">
      <w:pPr>
        <w:ind w:firstLineChars="100" w:firstLine="224"/>
        <w:rPr>
          <w:rFonts w:asciiTheme="minorEastAsia" w:hAnsiTheme="minorEastAsia"/>
          <w:kern w:val="0"/>
          <w:sz w:val="22"/>
          <w:szCs w:val="21"/>
        </w:rPr>
      </w:pPr>
      <w:r w:rsidRPr="00F61F63">
        <w:rPr>
          <w:rFonts w:asciiTheme="minorEastAsia" w:hAnsiTheme="minorEastAsia" w:hint="eastAsia"/>
          <w:kern w:val="0"/>
          <w:sz w:val="22"/>
          <w:szCs w:val="21"/>
        </w:rPr>
        <w:t>甲府市にある山梨県立中央病院が、睡眠導入剤およそ</w:t>
      </w:r>
      <w:r w:rsidR="00CB5BCD">
        <w:rPr>
          <w:rFonts w:asciiTheme="minorEastAsia" w:hAnsiTheme="minorEastAsia" w:hint="eastAsia"/>
          <w:kern w:val="0"/>
          <w:sz w:val="22"/>
          <w:szCs w:val="21"/>
        </w:rPr>
        <w:t>3万7000</w:t>
      </w:r>
      <w:r w:rsidRPr="00F61F63">
        <w:rPr>
          <w:rFonts w:asciiTheme="minorEastAsia" w:hAnsiTheme="minorEastAsia" w:hint="eastAsia"/>
          <w:kern w:val="0"/>
          <w:sz w:val="22"/>
          <w:szCs w:val="21"/>
        </w:rPr>
        <w:t>錠を紛失していたことが分かり、病院は、警察に盗難の被害届を出しました。</w:t>
      </w:r>
    </w:p>
    <w:p w:rsidR="00F61F63" w:rsidRPr="00F61F63" w:rsidRDefault="002311A6" w:rsidP="00F61F63">
      <w:pPr>
        <w:ind w:firstLineChars="100" w:firstLine="224"/>
        <w:rPr>
          <w:rFonts w:asciiTheme="minorEastAsia" w:hAnsiTheme="minorEastAsia"/>
          <w:kern w:val="0"/>
          <w:sz w:val="22"/>
          <w:szCs w:val="21"/>
        </w:rPr>
      </w:pPr>
      <w:r w:rsidRPr="00F61F63">
        <w:rPr>
          <w:rFonts w:asciiTheme="minorEastAsia" w:hAnsiTheme="minorEastAsia" w:hint="eastAsia"/>
          <w:kern w:val="0"/>
          <w:sz w:val="22"/>
          <w:szCs w:val="21"/>
        </w:rPr>
        <w:t>山梨県立中央病院によりますと、紛失したのは、不眠症の患者に処方する「ゾルピデム」という睡眠導入剤です。</w:t>
      </w:r>
    </w:p>
    <w:p w:rsidR="00F61F63" w:rsidRPr="00F61F63" w:rsidRDefault="00CB5BCD" w:rsidP="00F61F63">
      <w:pPr>
        <w:ind w:firstLineChars="100" w:firstLine="224"/>
        <w:rPr>
          <w:rFonts w:asciiTheme="minorEastAsia" w:hAnsiTheme="minorEastAsia"/>
          <w:kern w:val="0"/>
          <w:sz w:val="22"/>
          <w:szCs w:val="21"/>
        </w:rPr>
      </w:pPr>
      <w:r>
        <w:rPr>
          <w:rFonts w:asciiTheme="minorEastAsia" w:hAnsiTheme="minorEastAsia" w:hint="eastAsia"/>
          <w:kern w:val="0"/>
          <w:sz w:val="22"/>
          <w:szCs w:val="21"/>
        </w:rPr>
        <w:t>病院では、今月2日、2日前に補充したばかりのおよそ500</w:t>
      </w:r>
      <w:r w:rsidR="002311A6" w:rsidRPr="00F61F63">
        <w:rPr>
          <w:rFonts w:asciiTheme="minorEastAsia" w:hAnsiTheme="minorEastAsia" w:hint="eastAsia"/>
          <w:kern w:val="0"/>
          <w:sz w:val="22"/>
          <w:szCs w:val="21"/>
        </w:rPr>
        <w:t>錠のゾルピデムが調剤室から無くなっていることに薬剤師が気付きました。</w:t>
      </w:r>
    </w:p>
    <w:p w:rsidR="00F61F63" w:rsidRPr="00F61F63" w:rsidRDefault="002311A6" w:rsidP="00F61F63">
      <w:pPr>
        <w:ind w:firstLineChars="100" w:firstLine="224"/>
        <w:rPr>
          <w:rFonts w:asciiTheme="minorEastAsia" w:hAnsiTheme="minorEastAsia"/>
          <w:kern w:val="0"/>
          <w:sz w:val="22"/>
          <w:szCs w:val="21"/>
        </w:rPr>
      </w:pPr>
      <w:r w:rsidRPr="00F61F63">
        <w:rPr>
          <w:rFonts w:asciiTheme="minorEastAsia" w:hAnsiTheme="minorEastAsia" w:hint="eastAsia"/>
          <w:kern w:val="0"/>
          <w:sz w:val="22"/>
          <w:szCs w:val="21"/>
        </w:rPr>
        <w:t>病院が、過去にさかのぼって調べたところ、去年</w:t>
      </w:r>
      <w:r w:rsidR="00CB5BCD">
        <w:rPr>
          <w:rFonts w:asciiTheme="minorEastAsia" w:hAnsiTheme="minorEastAsia" w:hint="eastAsia"/>
          <w:kern w:val="0"/>
          <w:sz w:val="22"/>
          <w:szCs w:val="21"/>
        </w:rPr>
        <w:t>8月から購入した量と処方された量とが一致しなくなり、およそ3万7000</w:t>
      </w:r>
      <w:r w:rsidRPr="00F61F63">
        <w:rPr>
          <w:rFonts w:asciiTheme="minorEastAsia" w:hAnsiTheme="minorEastAsia" w:hint="eastAsia"/>
          <w:kern w:val="0"/>
          <w:sz w:val="22"/>
          <w:szCs w:val="21"/>
        </w:rPr>
        <w:t>錠が紛失していたことがわかり、病院は、</w:t>
      </w:r>
      <w:r w:rsidR="00CB5BCD">
        <w:rPr>
          <w:rFonts w:asciiTheme="minorEastAsia" w:hAnsiTheme="minorEastAsia" w:hint="eastAsia"/>
          <w:kern w:val="0"/>
          <w:sz w:val="22"/>
          <w:szCs w:val="21"/>
        </w:rPr>
        <w:t>5</w:t>
      </w:r>
      <w:r w:rsidRPr="00F61F63">
        <w:rPr>
          <w:rFonts w:asciiTheme="minorEastAsia" w:hAnsiTheme="minorEastAsia" w:hint="eastAsia"/>
          <w:kern w:val="0"/>
          <w:sz w:val="22"/>
          <w:szCs w:val="21"/>
        </w:rPr>
        <w:t>日警察に盗難の被害届を出すとともに保健所に報告したということです。</w:t>
      </w:r>
    </w:p>
    <w:p w:rsidR="00F61F63" w:rsidRPr="00F61F63" w:rsidRDefault="002311A6" w:rsidP="00F61F63">
      <w:pPr>
        <w:ind w:firstLineChars="100" w:firstLine="224"/>
        <w:rPr>
          <w:rFonts w:asciiTheme="minorEastAsia" w:hAnsiTheme="minorEastAsia"/>
          <w:kern w:val="0"/>
          <w:sz w:val="22"/>
          <w:szCs w:val="21"/>
        </w:rPr>
      </w:pPr>
      <w:r w:rsidRPr="00F61F63">
        <w:rPr>
          <w:rFonts w:asciiTheme="minorEastAsia" w:hAnsiTheme="minorEastAsia" w:hint="eastAsia"/>
          <w:kern w:val="0"/>
          <w:sz w:val="22"/>
          <w:szCs w:val="21"/>
        </w:rPr>
        <w:t>病院によりますと「ゾルピデム」は、比較的副作用の少ない薬として不眠症の患者に広く処方されていますが、大量に服用すると意識障害などを引き起こすことがあるということです。</w:t>
      </w:r>
    </w:p>
    <w:p w:rsidR="00F61F63" w:rsidRPr="00F61F63" w:rsidRDefault="002311A6" w:rsidP="00F61F63">
      <w:pPr>
        <w:ind w:firstLineChars="100" w:firstLine="224"/>
        <w:rPr>
          <w:rFonts w:asciiTheme="minorEastAsia" w:hAnsiTheme="minorEastAsia"/>
          <w:kern w:val="0"/>
          <w:sz w:val="22"/>
          <w:szCs w:val="21"/>
        </w:rPr>
      </w:pPr>
      <w:r w:rsidRPr="00F61F63">
        <w:rPr>
          <w:rFonts w:asciiTheme="minorEastAsia" w:hAnsiTheme="minorEastAsia" w:hint="eastAsia"/>
          <w:kern w:val="0"/>
          <w:sz w:val="22"/>
          <w:szCs w:val="21"/>
        </w:rPr>
        <w:t>病院では、購入した薬を倉庫で保管し調剤室で薬が足りなくなると薬剤師が、そのつど倉庫から補充していましたが、在庫と処方した量を確認はしていなかったということです。</w:t>
      </w:r>
    </w:p>
    <w:p w:rsidR="00FE2A4A" w:rsidRPr="00F61F63" w:rsidRDefault="002311A6" w:rsidP="00F61F63">
      <w:pPr>
        <w:ind w:firstLineChars="100" w:firstLine="224"/>
        <w:rPr>
          <w:rFonts w:asciiTheme="minorEastAsia" w:hAnsiTheme="minorEastAsia"/>
          <w:kern w:val="0"/>
          <w:sz w:val="22"/>
          <w:szCs w:val="21"/>
        </w:rPr>
      </w:pPr>
      <w:r w:rsidRPr="00F61F63">
        <w:rPr>
          <w:rFonts w:asciiTheme="minorEastAsia" w:hAnsiTheme="minorEastAsia" w:hint="eastAsia"/>
          <w:kern w:val="0"/>
          <w:sz w:val="22"/>
          <w:szCs w:val="21"/>
        </w:rPr>
        <w:t>神宮寺禎巳院長は「安心安全な医療を提供するべき病院でこのような事件があり、誠に申し訳なく思っている」と述べました。病院では、今後在庫確認を徹底するとともに、出入り口</w:t>
      </w:r>
      <w:r w:rsidR="00CB5BCD">
        <w:rPr>
          <w:rFonts w:asciiTheme="minorEastAsia" w:hAnsiTheme="minorEastAsia" w:hint="eastAsia"/>
          <w:kern w:val="0"/>
          <w:sz w:val="22"/>
          <w:szCs w:val="21"/>
        </w:rPr>
        <w:t>2</w:t>
      </w:r>
      <w:r w:rsidRPr="00F61F63">
        <w:rPr>
          <w:rFonts w:asciiTheme="minorEastAsia" w:hAnsiTheme="minorEastAsia" w:hint="eastAsia"/>
          <w:kern w:val="0"/>
          <w:sz w:val="22"/>
          <w:szCs w:val="21"/>
        </w:rPr>
        <w:t>か所に防犯カメラを設置したということです。</w:t>
      </w:r>
    </w:p>
    <w:sectPr w:rsidR="00FE2A4A" w:rsidRPr="00F61F63" w:rsidSect="00CB5BCD">
      <w:pgSz w:w="11906" w:h="16838" w:code="9"/>
      <w:pgMar w:top="1418" w:right="1134" w:bottom="1134" w:left="1134" w:header="851" w:footer="992" w:gutter="0"/>
      <w:cols w:space="425"/>
      <w:docGrid w:type="linesAndChars" w:linePitch="571"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32A" w:rsidRDefault="006E732A" w:rsidP="00CB5BCD">
      <w:r>
        <w:separator/>
      </w:r>
    </w:p>
  </w:endnote>
  <w:endnote w:type="continuationSeparator" w:id="0">
    <w:p w:rsidR="006E732A" w:rsidRDefault="006E732A" w:rsidP="00CB5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32A" w:rsidRDefault="006E732A" w:rsidP="00CB5BCD">
      <w:r>
        <w:separator/>
      </w:r>
    </w:p>
  </w:footnote>
  <w:footnote w:type="continuationSeparator" w:id="0">
    <w:p w:rsidR="006E732A" w:rsidRDefault="006E732A" w:rsidP="00CB5B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7"/>
  <w:drawingGridVerticalSpacing w:val="57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1A6"/>
    <w:rsid w:val="002311A6"/>
    <w:rsid w:val="006E732A"/>
    <w:rsid w:val="00A40E9A"/>
    <w:rsid w:val="00CB5BCD"/>
    <w:rsid w:val="00F61F63"/>
    <w:rsid w:val="00FE2A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4F90A6F-56E6-450B-B325-AEB03C75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11A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311A6"/>
    <w:rPr>
      <w:rFonts w:asciiTheme="majorHAnsi" w:eastAsiaTheme="majorEastAsia" w:hAnsiTheme="majorHAnsi" w:cstheme="majorBidi"/>
      <w:sz w:val="18"/>
      <w:szCs w:val="18"/>
    </w:rPr>
  </w:style>
  <w:style w:type="paragraph" w:styleId="a5">
    <w:name w:val="header"/>
    <w:basedOn w:val="a"/>
    <w:link w:val="a6"/>
    <w:uiPriority w:val="99"/>
    <w:unhideWhenUsed/>
    <w:rsid w:val="00CB5BCD"/>
    <w:pPr>
      <w:tabs>
        <w:tab w:val="center" w:pos="4252"/>
        <w:tab w:val="right" w:pos="8504"/>
      </w:tabs>
      <w:snapToGrid w:val="0"/>
    </w:pPr>
  </w:style>
  <w:style w:type="character" w:customStyle="1" w:styleId="a6">
    <w:name w:val="ヘッダー (文字)"/>
    <w:basedOn w:val="a0"/>
    <w:link w:val="a5"/>
    <w:uiPriority w:val="99"/>
    <w:rsid w:val="00CB5BCD"/>
  </w:style>
  <w:style w:type="paragraph" w:styleId="a7">
    <w:name w:val="footer"/>
    <w:basedOn w:val="a"/>
    <w:link w:val="a8"/>
    <w:uiPriority w:val="99"/>
    <w:unhideWhenUsed/>
    <w:rsid w:val="00CB5BCD"/>
    <w:pPr>
      <w:tabs>
        <w:tab w:val="center" w:pos="4252"/>
        <w:tab w:val="right" w:pos="8504"/>
      </w:tabs>
      <w:snapToGrid w:val="0"/>
    </w:pPr>
  </w:style>
  <w:style w:type="character" w:customStyle="1" w:styleId="a8">
    <w:name w:val="フッター (文字)"/>
    <w:basedOn w:val="a0"/>
    <w:link w:val="a7"/>
    <w:uiPriority w:val="99"/>
    <w:rsid w:val="00CB5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648863">
      <w:bodyDiv w:val="1"/>
      <w:marLeft w:val="0"/>
      <w:marRight w:val="0"/>
      <w:marTop w:val="0"/>
      <w:marBottom w:val="0"/>
      <w:divBdr>
        <w:top w:val="none" w:sz="0" w:space="0" w:color="auto"/>
        <w:left w:val="none" w:sz="0" w:space="0" w:color="auto"/>
        <w:bottom w:val="none" w:sz="0" w:space="0" w:color="auto"/>
        <w:right w:val="none" w:sz="0" w:space="0" w:color="auto"/>
      </w:divBdr>
      <w:divsChild>
        <w:div w:id="996155223">
          <w:marLeft w:val="0"/>
          <w:marRight w:val="0"/>
          <w:marTop w:val="0"/>
          <w:marBottom w:val="0"/>
          <w:divBdr>
            <w:top w:val="none" w:sz="0" w:space="0" w:color="auto"/>
            <w:left w:val="none" w:sz="0" w:space="0" w:color="auto"/>
            <w:bottom w:val="none" w:sz="0" w:space="0" w:color="auto"/>
            <w:right w:val="none" w:sz="0" w:space="0" w:color="auto"/>
          </w:divBdr>
          <w:divsChild>
            <w:div w:id="1379822968">
              <w:marLeft w:val="0"/>
              <w:marRight w:val="0"/>
              <w:marTop w:val="0"/>
              <w:marBottom w:val="0"/>
              <w:divBdr>
                <w:top w:val="none" w:sz="0" w:space="0" w:color="auto"/>
                <w:left w:val="none" w:sz="0" w:space="0" w:color="auto"/>
                <w:bottom w:val="none" w:sz="0" w:space="0" w:color="auto"/>
                <w:right w:val="none" w:sz="0" w:space="0" w:color="auto"/>
              </w:divBdr>
              <w:divsChild>
                <w:div w:id="1869563060">
                  <w:marLeft w:val="0"/>
                  <w:marRight w:val="0"/>
                  <w:marTop w:val="0"/>
                  <w:marBottom w:val="0"/>
                  <w:divBdr>
                    <w:top w:val="none" w:sz="0" w:space="0" w:color="auto"/>
                    <w:left w:val="none" w:sz="0" w:space="0" w:color="auto"/>
                    <w:bottom w:val="none" w:sz="0" w:space="0" w:color="auto"/>
                    <w:right w:val="none" w:sz="0" w:space="0" w:color="auto"/>
                  </w:divBdr>
                  <w:divsChild>
                    <w:div w:id="175773565">
                      <w:marLeft w:val="0"/>
                      <w:marRight w:val="0"/>
                      <w:marTop w:val="0"/>
                      <w:marBottom w:val="0"/>
                      <w:divBdr>
                        <w:top w:val="none" w:sz="0" w:space="0" w:color="auto"/>
                        <w:left w:val="none" w:sz="0" w:space="0" w:color="auto"/>
                        <w:bottom w:val="none" w:sz="0" w:space="0" w:color="auto"/>
                        <w:right w:val="none" w:sz="0" w:space="0" w:color="auto"/>
                      </w:divBdr>
                    </w:div>
                    <w:div w:id="699208298">
                      <w:marLeft w:val="0"/>
                      <w:marRight w:val="0"/>
                      <w:marTop w:val="0"/>
                      <w:marBottom w:val="0"/>
                      <w:divBdr>
                        <w:top w:val="none" w:sz="0" w:space="0" w:color="auto"/>
                        <w:left w:val="none" w:sz="0" w:space="0" w:color="auto"/>
                        <w:bottom w:val="none" w:sz="0" w:space="0" w:color="auto"/>
                        <w:right w:val="none" w:sz="0" w:space="0" w:color="auto"/>
                      </w:divBdr>
                      <w:divsChild>
                        <w:div w:id="49769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2017-07-07T00:36:00Z</cp:lastPrinted>
  <dcterms:created xsi:type="dcterms:W3CDTF">2017-07-07T00:33:00Z</dcterms:created>
  <dcterms:modified xsi:type="dcterms:W3CDTF">2017-07-14T05:33:00Z</dcterms:modified>
</cp:coreProperties>
</file>